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4C577A" w:rsidP="00856F9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856F96" w:rsidRPr="00856F96">
        <w:rPr>
          <w:rFonts w:ascii="Arial" w:hAnsi="Arial" w:cs="Arial"/>
          <w:bCs/>
          <w:sz w:val="20"/>
          <w:szCs w:val="20"/>
        </w:rPr>
        <w:t>.271</w:t>
      </w:r>
      <w:r w:rsidR="007E713B">
        <w:rPr>
          <w:rFonts w:ascii="Arial" w:hAnsi="Arial" w:cs="Arial"/>
          <w:bCs/>
          <w:sz w:val="20"/>
          <w:szCs w:val="20"/>
        </w:rPr>
        <w:t>.2</w:t>
      </w:r>
      <w:r w:rsidR="000F6A66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0F6A66" w:rsidRPr="00A22DCF" w:rsidRDefault="000F6A66" w:rsidP="000F6A6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0F6A66" w:rsidRDefault="000F6A66" w:rsidP="000F6A6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Ochotnicza Straż Pożarna </w:t>
      </w:r>
      <w:r>
        <w:rPr>
          <w:rFonts w:ascii="Arial" w:hAnsi="Arial" w:cs="Arial"/>
          <w:sz w:val="21"/>
          <w:szCs w:val="21"/>
        </w:rPr>
        <w:br/>
        <w:t>w Rytlu</w:t>
      </w:r>
    </w:p>
    <w:p w:rsidR="000F6A66" w:rsidRPr="00A22DCF" w:rsidRDefault="000F6A66" w:rsidP="000F6A6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Ostrowska 18, 89-642 Rytel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0F6A66" w:rsidRPr="00DA4C16" w:rsidRDefault="000F6A66" w:rsidP="000F6A6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B83891">
        <w:rPr>
          <w:rFonts w:ascii="Arial" w:hAnsi="Arial" w:cs="Arial"/>
          <w:b/>
          <w:sz w:val="20"/>
          <w:szCs w:val="20"/>
        </w:rPr>
        <w:t xml:space="preserve">„Zakup i dostawa fabrycznie nowego </w:t>
      </w:r>
      <w:r>
        <w:rPr>
          <w:rFonts w:ascii="Arial" w:hAnsi="Arial" w:cs="Arial"/>
          <w:b/>
          <w:sz w:val="20"/>
          <w:szCs w:val="20"/>
        </w:rPr>
        <w:t>średniego</w:t>
      </w:r>
      <w:r w:rsidRPr="00B8389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samochodu</w:t>
      </w:r>
      <w:r w:rsidRPr="00B83891">
        <w:rPr>
          <w:rFonts w:ascii="Arial" w:hAnsi="Arial" w:cs="Arial"/>
          <w:b/>
          <w:sz w:val="20"/>
          <w:szCs w:val="20"/>
        </w:rPr>
        <w:t xml:space="preserve"> ratowniczo – gaśniczego z napędem 4x4 </w:t>
      </w:r>
      <w:r w:rsidR="007E713B">
        <w:rPr>
          <w:rFonts w:ascii="Arial" w:hAnsi="Arial" w:cs="Arial"/>
          <w:b/>
          <w:sz w:val="20"/>
          <w:szCs w:val="20"/>
        </w:rPr>
        <w:t xml:space="preserve">(kategoria 2: uterenowiony) </w:t>
      </w:r>
      <w:bookmarkStart w:id="0" w:name="_GoBack"/>
      <w:bookmarkEnd w:id="0"/>
      <w:r w:rsidRPr="00B83891">
        <w:rPr>
          <w:rFonts w:ascii="Arial" w:hAnsi="Arial" w:cs="Arial"/>
          <w:b/>
          <w:sz w:val="20"/>
          <w:szCs w:val="20"/>
        </w:rPr>
        <w:t xml:space="preserve">dla OSP w </w:t>
      </w:r>
      <w:r>
        <w:rPr>
          <w:rFonts w:ascii="Arial" w:hAnsi="Arial" w:cs="Arial"/>
          <w:b/>
          <w:sz w:val="20"/>
          <w:szCs w:val="20"/>
        </w:rPr>
        <w:t>Rytlu</w:t>
      </w:r>
      <w:r w:rsidRPr="00B83891">
        <w:rPr>
          <w:rFonts w:ascii="Arial" w:hAnsi="Arial" w:cs="Arial"/>
          <w:b/>
          <w:sz w:val="20"/>
          <w:szCs w:val="20"/>
        </w:rPr>
        <w:t>”,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 xml:space="preserve">prowadzonego przez </w:t>
      </w:r>
      <w:r>
        <w:rPr>
          <w:rFonts w:ascii="Arial" w:hAnsi="Arial" w:cs="Arial"/>
          <w:sz w:val="20"/>
          <w:szCs w:val="20"/>
        </w:rPr>
        <w:t>Ochotniczą Straż Pożarną w Rytlu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25977" w:rsidRDefault="00625977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968" w:rsidRDefault="00530968">
      <w:r>
        <w:separator/>
      </w:r>
    </w:p>
  </w:endnote>
  <w:endnote w:type="continuationSeparator" w:id="0">
    <w:p w:rsidR="00530968" w:rsidRDefault="00530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968" w:rsidRDefault="00530968">
      <w:r>
        <w:separator/>
      </w:r>
    </w:p>
  </w:footnote>
  <w:footnote w:type="continuationSeparator" w:id="0">
    <w:p w:rsidR="00530968" w:rsidRDefault="005309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6A66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C577A"/>
    <w:rsid w:val="004D7565"/>
    <w:rsid w:val="004E1576"/>
    <w:rsid w:val="004E41FA"/>
    <w:rsid w:val="005230E0"/>
    <w:rsid w:val="00530968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25977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7E713B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2532D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7704D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516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2019-08-01T13:07:00Z</dcterms:modified>
</cp:coreProperties>
</file>